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279" w:rsidRDefault="00F92279" w:rsidP="00F92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92279" w:rsidRPr="005C1D45" w:rsidRDefault="00F92279" w:rsidP="00F92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C1D4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92279" w:rsidRDefault="00F92279" w:rsidP="00F92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C1D4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«Детский сад №8  комбинированного вида» Советского района г. Казани</w:t>
      </w:r>
    </w:p>
    <w:p w:rsidR="00F92279" w:rsidRPr="003C25E4" w:rsidRDefault="00F92279" w:rsidP="00F92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92279" w:rsidRPr="005C1D45" w:rsidRDefault="00F92279" w:rsidP="00F92279">
      <w:pPr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>ПРИКАЗ</w:t>
      </w:r>
    </w:p>
    <w:p w:rsidR="00F92279" w:rsidRPr="005C1D45" w:rsidRDefault="00F92279" w:rsidP="00F92279">
      <w:pPr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color w:val="002060"/>
          <w:sz w:val="24"/>
          <w:szCs w:val="24"/>
        </w:rPr>
        <w:t>04.09</w:t>
      </w: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>.202</w:t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>3</w:t>
      </w: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>64</w:t>
      </w:r>
    </w:p>
    <w:p w:rsidR="00F92279" w:rsidRPr="005C1D45" w:rsidRDefault="00F92279" w:rsidP="00F92279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>«О мерах по обеспечению антитеррористической защищенности»</w:t>
      </w:r>
    </w:p>
    <w:p w:rsidR="00F92279" w:rsidRPr="005C1D45" w:rsidRDefault="00F92279" w:rsidP="00F92279">
      <w:pPr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>В целях обеспечения антитеррористической защиты сотрудников и участ</w:t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>ников образовательного процесса</w:t>
      </w:r>
    </w:p>
    <w:p w:rsidR="00F92279" w:rsidRPr="005C1D45" w:rsidRDefault="00F92279" w:rsidP="00F92279">
      <w:pPr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5C1D45">
        <w:rPr>
          <w:rFonts w:ascii="Times New Roman" w:eastAsia="Calibri" w:hAnsi="Times New Roman" w:cs="Times New Roman"/>
          <w:color w:val="002060"/>
          <w:sz w:val="24"/>
          <w:szCs w:val="24"/>
        </w:rPr>
        <w:t>ПРИКАЗЫВАЮ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>Установить режим антитеррористической безопасности МБДОУ №8 на 2023-2024 учебный год.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Возложить ответственность за непосредственное руководство системой  антитеррористической безопасности в пределах своей компетенции на заведующего МБДОУ №8 </w:t>
      </w:r>
      <w:proofErr w:type="spellStart"/>
      <w:r w:rsidRPr="004E527C">
        <w:rPr>
          <w:rFonts w:ascii="Times New Roman" w:eastAsia="Calibri" w:hAnsi="Times New Roman" w:cs="Times New Roman"/>
          <w:color w:val="002060"/>
        </w:rPr>
        <w:t>Е.В.Маннанову</w:t>
      </w:r>
      <w:proofErr w:type="spellEnd"/>
      <w:r w:rsidRPr="004E527C">
        <w:rPr>
          <w:rFonts w:ascii="Times New Roman" w:eastAsia="Calibri" w:hAnsi="Times New Roman" w:cs="Times New Roman"/>
          <w:color w:val="002060"/>
        </w:rPr>
        <w:t>.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>Принять профилактические меры по обеспечению безопасности и антитеррористической защищенности в МБДОУ№8 и утвердить план мероприятий на 2023-2024учебный год.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Назначить ответственным за организацию и проведение работы  и инструктажей по обеспечению безопасности, антитеррористической защищенности здания, воспитанников и сотрудников МБДОУ № 8 </w:t>
      </w:r>
      <w:proofErr w:type="spellStart"/>
      <w:r w:rsidRPr="004E527C">
        <w:rPr>
          <w:rFonts w:ascii="Times New Roman" w:eastAsia="Calibri" w:hAnsi="Times New Roman" w:cs="Times New Roman"/>
          <w:color w:val="002060"/>
        </w:rPr>
        <w:t>Якупову</w:t>
      </w:r>
      <w:proofErr w:type="spellEnd"/>
      <w:r w:rsidRPr="004E527C">
        <w:rPr>
          <w:rFonts w:ascii="Times New Roman" w:eastAsia="Calibri" w:hAnsi="Times New Roman" w:cs="Times New Roman"/>
          <w:color w:val="002060"/>
        </w:rPr>
        <w:t xml:space="preserve"> З.А </w:t>
      </w:r>
      <w:proofErr w:type="spellStart"/>
      <w:proofErr w:type="gramStart"/>
      <w:r w:rsidRPr="004E527C">
        <w:rPr>
          <w:rFonts w:ascii="Times New Roman" w:eastAsia="Calibri" w:hAnsi="Times New Roman" w:cs="Times New Roman"/>
          <w:color w:val="002060"/>
        </w:rPr>
        <w:t>ст</w:t>
      </w:r>
      <w:proofErr w:type="spellEnd"/>
      <w:proofErr w:type="gramEnd"/>
      <w:r w:rsidRPr="004E527C">
        <w:rPr>
          <w:rFonts w:ascii="Times New Roman" w:eastAsia="Calibri" w:hAnsi="Times New Roman" w:cs="Times New Roman"/>
          <w:color w:val="002060"/>
        </w:rPr>
        <w:t xml:space="preserve"> воспитатель.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>Провести внеплановый инструктаж  педагогов, технического персонала по соблюдению бдительности и обращению внимания на лиц, ведущих себя подозрительно, выделяющихся по внешнему виду (скрывающий стиль одежды, прическа), а также на оставленные посторонние предметы, на прилегающей территории.</w:t>
      </w:r>
    </w:p>
    <w:p w:rsidR="00F92279" w:rsidRPr="004E527C" w:rsidRDefault="00F92279" w:rsidP="00F9227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>Установить пропускной режим в МБДОУ №8:</w:t>
      </w:r>
    </w:p>
    <w:p w:rsidR="00F92279" w:rsidRPr="004E527C" w:rsidRDefault="00F92279" w:rsidP="00F92279">
      <w:pPr>
        <w:ind w:left="720"/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>- право санкционированного доступа имеют должностные лица обслуживающих  организаций при предъявлении удостоверения личности.</w:t>
      </w:r>
    </w:p>
    <w:p w:rsidR="00F92279" w:rsidRPr="004E527C" w:rsidRDefault="00F92279" w:rsidP="00F92279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-проезд технического транспорта для уборки территории, откачки ЖБО, завоза материальных средств и продуктов осуществлять  согласно установленному графику. </w:t>
      </w:r>
    </w:p>
    <w:p w:rsidR="00F92279" w:rsidRPr="004E527C" w:rsidRDefault="00F92279" w:rsidP="00F92279">
      <w:pPr>
        <w:spacing w:after="0"/>
        <w:ind w:left="851" w:hanging="851"/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             Ворота открывать только  по факту  прибытия транспортных  средств</w:t>
      </w:r>
      <w:proofErr w:type="gramStart"/>
      <w:r w:rsidRPr="004E527C">
        <w:rPr>
          <w:rFonts w:ascii="Times New Roman" w:eastAsia="Calibri" w:hAnsi="Times New Roman" w:cs="Times New Roman"/>
          <w:color w:val="002060"/>
        </w:rPr>
        <w:t>.(</w:t>
      </w:r>
      <w:proofErr w:type="gramEnd"/>
      <w:r w:rsidRPr="004E527C">
        <w:rPr>
          <w:rFonts w:ascii="Times New Roman" w:eastAsia="Calibri" w:hAnsi="Times New Roman" w:cs="Times New Roman"/>
          <w:color w:val="002060"/>
        </w:rPr>
        <w:t xml:space="preserve"> ответственный- дневная охрана )</w:t>
      </w:r>
    </w:p>
    <w:p w:rsidR="00F92279" w:rsidRPr="004E527C" w:rsidRDefault="00F92279" w:rsidP="00F92279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          - содержать вход </w:t>
      </w:r>
      <w:proofErr w:type="gramStart"/>
      <w:r w:rsidRPr="004E527C">
        <w:rPr>
          <w:rFonts w:ascii="Times New Roman" w:eastAsia="Calibri" w:hAnsi="Times New Roman" w:cs="Times New Roman"/>
          <w:color w:val="002060"/>
        </w:rPr>
        <w:t>закрытым</w:t>
      </w:r>
      <w:proofErr w:type="gramEnd"/>
      <w:r w:rsidRPr="004E527C">
        <w:rPr>
          <w:rFonts w:ascii="Times New Roman" w:eastAsia="Calibri" w:hAnsi="Times New Roman" w:cs="Times New Roman"/>
          <w:color w:val="002060"/>
        </w:rPr>
        <w:t xml:space="preserve">, свободно открывающимся изнутри  (согласно пропускному режиму) </w:t>
      </w:r>
    </w:p>
    <w:p w:rsidR="00F92279" w:rsidRPr="00D3418B" w:rsidRDefault="00F92279" w:rsidP="00F92279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       7.  Всем работникам проявлять бдительность  и ответственный подход  в соблюдении правил и норм безопасности. При обнаружении посторонних подозрительных предметов на территории детского сада принять соответствующие меры безопасности, поставить  в известность администрацию детского сада, для дальнейшего сообщения в дежурные службы, по телефону 112, 02.</w:t>
      </w:r>
      <w:r w:rsidRPr="004E527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92279" w:rsidRDefault="00F92279" w:rsidP="00F92279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color w:val="002060"/>
        </w:rPr>
      </w:pPr>
      <w:r>
        <w:rPr>
          <w:rFonts w:ascii="Times New Roman" w:eastAsia="Calibri" w:hAnsi="Times New Roman" w:cs="Times New Roman"/>
          <w:color w:val="002060"/>
        </w:rPr>
        <w:t xml:space="preserve">   </w:t>
      </w:r>
    </w:p>
    <w:p w:rsidR="00F92279" w:rsidRPr="004E527C" w:rsidRDefault="00F92279" w:rsidP="00F92279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color w:val="002060"/>
        </w:rPr>
      </w:pPr>
      <w:r w:rsidRPr="004E527C">
        <w:rPr>
          <w:rFonts w:ascii="Times New Roman" w:eastAsia="Calibri" w:hAnsi="Times New Roman" w:cs="Times New Roman"/>
          <w:color w:val="002060"/>
        </w:rPr>
        <w:t xml:space="preserve">Заведующий                             </w:t>
      </w:r>
      <w:r>
        <w:rPr>
          <w:rFonts w:ascii="Times New Roman" w:eastAsia="Calibri" w:hAnsi="Times New Roman" w:cs="Times New Roman"/>
          <w:noProof/>
          <w:color w:val="002060"/>
          <w:lang w:eastAsia="ru-RU"/>
        </w:rPr>
        <w:drawing>
          <wp:inline distT="0" distB="0" distL="0" distR="0" wp14:anchorId="4126C7E5" wp14:editId="07CF6A6C">
            <wp:extent cx="978010" cy="941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018" cy="943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E527C">
        <w:rPr>
          <w:rFonts w:ascii="Times New Roman" w:eastAsia="Calibri" w:hAnsi="Times New Roman" w:cs="Times New Roman"/>
          <w:color w:val="002060"/>
        </w:rPr>
        <w:t xml:space="preserve">                                  </w:t>
      </w:r>
      <w:proofErr w:type="spellStart"/>
      <w:r w:rsidRPr="004E527C">
        <w:rPr>
          <w:rFonts w:ascii="Times New Roman" w:eastAsia="Calibri" w:hAnsi="Times New Roman" w:cs="Times New Roman"/>
          <w:color w:val="002060"/>
        </w:rPr>
        <w:t>Е.В.Маннанова</w:t>
      </w:r>
      <w:proofErr w:type="spellEnd"/>
    </w:p>
    <w:p w:rsidR="00F92279" w:rsidRDefault="00F92279" w:rsidP="00F9227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2060"/>
        </w:rPr>
      </w:pPr>
      <w:r w:rsidRPr="005C1D45">
        <w:rPr>
          <w:rFonts w:ascii="Times New Roman" w:eastAsia="Calibri" w:hAnsi="Times New Roman" w:cs="Times New Roman"/>
          <w:color w:val="002060"/>
        </w:rPr>
        <w:tab/>
      </w:r>
    </w:p>
    <w:tbl>
      <w:tblPr>
        <w:tblpPr w:bottomFromText="200" w:vertAnchor="page" w:horzAnchor="margin" w:tblpXSpec="center" w:tblpY="781"/>
        <w:tblOverlap w:val="never"/>
        <w:tblW w:w="9466" w:type="dxa"/>
        <w:tblLayout w:type="fixed"/>
        <w:tblCellMar>
          <w:top w:w="6" w:type="dxa"/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536"/>
        <w:gridCol w:w="5807"/>
        <w:gridCol w:w="571"/>
        <w:gridCol w:w="1271"/>
        <w:gridCol w:w="1281"/>
      </w:tblGrid>
      <w:tr w:rsidR="00F92279" w:rsidRPr="005C1D45" w:rsidTr="00F92279">
        <w:trPr>
          <w:trHeight w:val="27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План мероприятий</w:t>
            </w:r>
            <w:r w:rsidRPr="005C1D45">
              <w:rPr>
                <w:rFonts w:ascii="Times New Roman" w:eastAsia="Calibri" w:hAnsi="Times New Roman" w:cs="Times New Roman"/>
                <w:b/>
                <w:color w:val="00206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b/>
                <w:color w:val="002060"/>
              </w:rPr>
              <w:t xml:space="preserve">сроки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F92279" w:rsidRPr="005C1D45" w:rsidTr="00F92279">
        <w:trPr>
          <w:trHeight w:val="3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b/>
                <w:color w:val="002060"/>
              </w:rPr>
              <w:t xml:space="preserve">Первоочередные, неотложные мероприятия </w:t>
            </w:r>
          </w:p>
        </w:tc>
      </w:tr>
      <w:tr w:rsidR="00F92279" w:rsidRPr="005C1D45" w:rsidTr="00F92279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Знакомство с нормативно-правовыми документами в области защиты населения от угроз нападения.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 раза в год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Заведующий </w:t>
            </w:r>
          </w:p>
        </w:tc>
      </w:tr>
      <w:tr w:rsidR="00F92279" w:rsidRPr="005C1D45" w:rsidTr="00F92279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Усиление пропускного режима допуска граждан и автотранспорта на территорию ДОУ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постоянно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Заведующий, </w:t>
            </w:r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spellStart"/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Ст</w:t>
            </w:r>
            <w:proofErr w:type="spellEnd"/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восп</w:t>
            </w:r>
            <w:proofErr w:type="spellEnd"/>
            <w:r w:rsidRPr="005C1D45">
              <w:rPr>
                <w:rFonts w:ascii="Times New Roman" w:eastAsia="Calibri" w:hAnsi="Times New Roman" w:cs="Times New Roman"/>
                <w:color w:val="002060"/>
              </w:rPr>
              <w:t>, завхоз</w:t>
            </w:r>
          </w:p>
        </w:tc>
      </w:tr>
      <w:tr w:rsidR="00F92279" w:rsidRPr="005C1D45" w:rsidTr="00F92279">
        <w:trPr>
          <w:trHeight w:val="62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3.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Организация внешней безопасности (наличие замков на </w:t>
            </w:r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подвальном</w:t>
            </w:r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и складских помещениях, воротах и т.д.)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постоянно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Заведующий, завхоз</w:t>
            </w:r>
          </w:p>
        </w:tc>
      </w:tr>
      <w:tr w:rsidR="00F92279" w:rsidRPr="005C1D45" w:rsidTr="00F92279">
        <w:trPr>
          <w:trHeight w:val="43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4. 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Издание приказа "Об установлении антитеррористического режима в ДОУ"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сентябрь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Заведующий </w:t>
            </w:r>
          </w:p>
        </w:tc>
      </w:tr>
      <w:tr w:rsidR="00F92279" w:rsidRPr="005C1D45" w:rsidTr="00F92279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5.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Инструктаж   по обеспечению безопасности, антитеррористической защищенности сотрудников и детей в условиях повседневной деятельности.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 раза в год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завхоз</w:t>
            </w:r>
          </w:p>
        </w:tc>
      </w:tr>
      <w:tr w:rsidR="00F92279" w:rsidRPr="005C1D45" w:rsidTr="00F92279">
        <w:trPr>
          <w:trHeight w:val="5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6.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Инструктаж по действиям при обнаружении предмета, похожего на взрывное устройство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 раза </w:t>
            </w:r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</w:t>
            </w:r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года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завхоз </w:t>
            </w:r>
          </w:p>
        </w:tc>
      </w:tr>
      <w:tr w:rsidR="00F92279" w:rsidRPr="005C1D45" w:rsidTr="00F92279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7.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 раза в год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завхоз</w:t>
            </w:r>
          </w:p>
        </w:tc>
      </w:tr>
      <w:tr w:rsidR="00F92279" w:rsidRPr="005C1D45" w:rsidTr="00F92279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8.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Инструктаж по пропускному и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внутриобъектовому</w:t>
            </w:r>
            <w:proofErr w:type="spell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режиму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2 раза в год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завхоз</w:t>
            </w:r>
          </w:p>
        </w:tc>
      </w:tr>
      <w:tr w:rsidR="00F92279" w:rsidRPr="005C1D45" w:rsidTr="00F92279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9.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Заключение договоров на обслуживание АПС, «тревожной кнопки»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и.т.д</w:t>
            </w:r>
            <w:proofErr w:type="spell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январь декабрь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Заведующий, </w:t>
            </w:r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spellStart"/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Ст</w:t>
            </w:r>
            <w:proofErr w:type="spellEnd"/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восп</w:t>
            </w:r>
            <w:proofErr w:type="spellEnd"/>
          </w:p>
        </w:tc>
      </w:tr>
      <w:tr w:rsidR="00F92279" w:rsidRPr="005C1D45" w:rsidTr="00F92279">
        <w:trPr>
          <w:trHeight w:val="6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10.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Контроль за</w:t>
            </w:r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выполнением условий договора со стороны охранной организации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постоянно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Заведующий, </w:t>
            </w:r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spellStart"/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Ст</w:t>
            </w:r>
            <w:proofErr w:type="spellEnd"/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восп</w:t>
            </w:r>
            <w:proofErr w:type="spellEnd"/>
          </w:p>
        </w:tc>
      </w:tr>
      <w:tr w:rsidR="00F92279" w:rsidRPr="005C1D45" w:rsidTr="00F92279">
        <w:trPr>
          <w:trHeight w:val="13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11.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Осмотр территории на наличии посторонних и подозрительных предметов</w:t>
            </w:r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Ежедневно: утром, перед прогулками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spellStart"/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Ст</w:t>
            </w:r>
            <w:proofErr w:type="spellEnd"/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восп</w:t>
            </w:r>
            <w:proofErr w:type="spellEnd"/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воспитатели, </w:t>
            </w:r>
          </w:p>
          <w:p w:rsidR="00F92279" w:rsidRPr="005C1D45" w:rsidRDefault="00F92279" w:rsidP="00F92279">
            <w:pPr>
              <w:tabs>
                <w:tab w:val="left" w:pos="426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сторожа</w:t>
            </w:r>
          </w:p>
        </w:tc>
      </w:tr>
      <w:tr w:rsidR="00F92279" w:rsidRPr="005C1D45" w:rsidTr="00F92279">
        <w:trPr>
          <w:trHeight w:val="31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12.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Ежедневные осмотры помещений и территории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ежедневно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Завхоз, сторожа </w:t>
            </w:r>
          </w:p>
        </w:tc>
      </w:tr>
      <w:tr w:rsidR="00F92279" w:rsidRPr="005C1D45" w:rsidTr="00F92279">
        <w:trPr>
          <w:trHeight w:val="73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13.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Проведение тренировок с сотрудниками ДОУ по действиям при возникновении угрозы совершения террористического акта.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 раза в год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proofErr w:type="spellStart"/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Ст</w:t>
            </w:r>
            <w:proofErr w:type="spellEnd"/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  <w:proofErr w:type="spellStart"/>
            <w:r w:rsidRPr="005C1D45">
              <w:rPr>
                <w:rFonts w:ascii="Times New Roman" w:eastAsia="Calibri" w:hAnsi="Times New Roman" w:cs="Times New Roman"/>
                <w:color w:val="002060"/>
              </w:rPr>
              <w:t>восп</w:t>
            </w:r>
            <w:proofErr w:type="spellEnd"/>
          </w:p>
        </w:tc>
      </w:tr>
      <w:tr w:rsidR="00F92279" w:rsidRPr="005C1D45" w:rsidTr="00F92279">
        <w:trPr>
          <w:trHeight w:val="41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14.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Постоянное содержание в порядке подвальных, подсобных помещений и запасных выходов из ДОУ. Проверка состояния ограждений, обеспечение </w:t>
            </w:r>
            <w:proofErr w:type="gramStart"/>
            <w:r w:rsidRPr="005C1D45">
              <w:rPr>
                <w:rFonts w:ascii="Times New Roman" w:eastAsia="Calibri" w:hAnsi="Times New Roman" w:cs="Times New Roman"/>
                <w:color w:val="002060"/>
              </w:rPr>
              <w:t>контроля за</w:t>
            </w:r>
            <w:proofErr w:type="gramEnd"/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 освещенностью территории ДОУ в темное время суток проверка наличия и исправности средств пожаротушения и т.д.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 xml:space="preserve">постоянно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279" w:rsidRPr="005C1D45" w:rsidRDefault="00F92279" w:rsidP="00F92279">
            <w:pPr>
              <w:tabs>
                <w:tab w:val="left" w:pos="426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  <w:r w:rsidRPr="005C1D45">
              <w:rPr>
                <w:rFonts w:ascii="Times New Roman" w:eastAsia="Calibri" w:hAnsi="Times New Roman" w:cs="Times New Roman"/>
                <w:color w:val="002060"/>
              </w:rPr>
              <w:t>завхоз</w:t>
            </w:r>
          </w:p>
        </w:tc>
      </w:tr>
    </w:tbl>
    <w:p w:rsidR="00F92279" w:rsidRDefault="00F92279" w:rsidP="00F92279">
      <w:pPr>
        <w:rPr>
          <w:rFonts w:ascii="Times New Roman" w:hAnsi="Times New Roman" w:cs="Times New Roman"/>
        </w:rPr>
      </w:pPr>
    </w:p>
    <w:p w:rsidR="00F92279" w:rsidRDefault="00F92279" w:rsidP="00F922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9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3A1B"/>
    <w:multiLevelType w:val="hybridMultilevel"/>
    <w:tmpl w:val="A8540B16"/>
    <w:lvl w:ilvl="0" w:tplc="B426CE5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8A"/>
    <w:rsid w:val="00000B2F"/>
    <w:rsid w:val="000012B1"/>
    <w:rsid w:val="00004EA2"/>
    <w:rsid w:val="00011A27"/>
    <w:rsid w:val="000139FA"/>
    <w:rsid w:val="00015C45"/>
    <w:rsid w:val="00020C17"/>
    <w:rsid w:val="0003626E"/>
    <w:rsid w:val="0004420D"/>
    <w:rsid w:val="0005529D"/>
    <w:rsid w:val="0005754E"/>
    <w:rsid w:val="000624B2"/>
    <w:rsid w:val="00074D75"/>
    <w:rsid w:val="00080FD0"/>
    <w:rsid w:val="000A435D"/>
    <w:rsid w:val="000B5676"/>
    <w:rsid w:val="000D06F1"/>
    <w:rsid w:val="000D68C6"/>
    <w:rsid w:val="000F3D2A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6438F"/>
    <w:rsid w:val="00177E73"/>
    <w:rsid w:val="00185552"/>
    <w:rsid w:val="001A7C01"/>
    <w:rsid w:val="001B2ABF"/>
    <w:rsid w:val="001B7374"/>
    <w:rsid w:val="001C5D09"/>
    <w:rsid w:val="001D025E"/>
    <w:rsid w:val="001D4B97"/>
    <w:rsid w:val="001D7F54"/>
    <w:rsid w:val="001E6385"/>
    <w:rsid w:val="001F0D8F"/>
    <w:rsid w:val="001F2E31"/>
    <w:rsid w:val="001F3CE2"/>
    <w:rsid w:val="0020109D"/>
    <w:rsid w:val="00202A34"/>
    <w:rsid w:val="0021557B"/>
    <w:rsid w:val="00226C0D"/>
    <w:rsid w:val="00227515"/>
    <w:rsid w:val="00231B79"/>
    <w:rsid w:val="00233DFD"/>
    <w:rsid w:val="00245F79"/>
    <w:rsid w:val="00262901"/>
    <w:rsid w:val="00266441"/>
    <w:rsid w:val="002720B6"/>
    <w:rsid w:val="0027583A"/>
    <w:rsid w:val="0029347D"/>
    <w:rsid w:val="002A164D"/>
    <w:rsid w:val="002A64D3"/>
    <w:rsid w:val="002B2A82"/>
    <w:rsid w:val="002B5127"/>
    <w:rsid w:val="002C3AFB"/>
    <w:rsid w:val="002D48D2"/>
    <w:rsid w:val="003064C0"/>
    <w:rsid w:val="00306822"/>
    <w:rsid w:val="00323101"/>
    <w:rsid w:val="00367262"/>
    <w:rsid w:val="00373DF5"/>
    <w:rsid w:val="003803D7"/>
    <w:rsid w:val="003A6669"/>
    <w:rsid w:val="003B3BF5"/>
    <w:rsid w:val="003E15B9"/>
    <w:rsid w:val="003F437A"/>
    <w:rsid w:val="003F75CA"/>
    <w:rsid w:val="00400C61"/>
    <w:rsid w:val="00405512"/>
    <w:rsid w:val="00413421"/>
    <w:rsid w:val="00422451"/>
    <w:rsid w:val="0044494D"/>
    <w:rsid w:val="004650BA"/>
    <w:rsid w:val="004726D0"/>
    <w:rsid w:val="004754BB"/>
    <w:rsid w:val="004777A5"/>
    <w:rsid w:val="00486C97"/>
    <w:rsid w:val="004A56E6"/>
    <w:rsid w:val="004A613F"/>
    <w:rsid w:val="004C73DA"/>
    <w:rsid w:val="004D3825"/>
    <w:rsid w:val="004D43B5"/>
    <w:rsid w:val="005012C2"/>
    <w:rsid w:val="00517ACC"/>
    <w:rsid w:val="00523B1A"/>
    <w:rsid w:val="00527FBE"/>
    <w:rsid w:val="00537E48"/>
    <w:rsid w:val="00556613"/>
    <w:rsid w:val="00563071"/>
    <w:rsid w:val="00565107"/>
    <w:rsid w:val="0057450F"/>
    <w:rsid w:val="005829A2"/>
    <w:rsid w:val="005845EE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60E07"/>
    <w:rsid w:val="006830C4"/>
    <w:rsid w:val="006A4E5D"/>
    <w:rsid w:val="006B7756"/>
    <w:rsid w:val="006C128F"/>
    <w:rsid w:val="006E0A97"/>
    <w:rsid w:val="006E419D"/>
    <w:rsid w:val="006E581F"/>
    <w:rsid w:val="007060FA"/>
    <w:rsid w:val="007116CC"/>
    <w:rsid w:val="00717ED8"/>
    <w:rsid w:val="00721E55"/>
    <w:rsid w:val="00726082"/>
    <w:rsid w:val="007310BA"/>
    <w:rsid w:val="0074171A"/>
    <w:rsid w:val="007610CA"/>
    <w:rsid w:val="007807A5"/>
    <w:rsid w:val="00781FC5"/>
    <w:rsid w:val="007834B6"/>
    <w:rsid w:val="007943C8"/>
    <w:rsid w:val="00794804"/>
    <w:rsid w:val="007A0D89"/>
    <w:rsid w:val="007A4638"/>
    <w:rsid w:val="007A7C8B"/>
    <w:rsid w:val="007B021E"/>
    <w:rsid w:val="007B0E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406F"/>
    <w:rsid w:val="00836EAC"/>
    <w:rsid w:val="00857799"/>
    <w:rsid w:val="0086124A"/>
    <w:rsid w:val="00880A81"/>
    <w:rsid w:val="00886BAF"/>
    <w:rsid w:val="008A290C"/>
    <w:rsid w:val="008A381A"/>
    <w:rsid w:val="008B391B"/>
    <w:rsid w:val="008B5687"/>
    <w:rsid w:val="008C1EA0"/>
    <w:rsid w:val="008D12B2"/>
    <w:rsid w:val="008D4498"/>
    <w:rsid w:val="008E3076"/>
    <w:rsid w:val="008E69B2"/>
    <w:rsid w:val="009048E3"/>
    <w:rsid w:val="00906CFA"/>
    <w:rsid w:val="0091549B"/>
    <w:rsid w:val="00915B9A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17019"/>
    <w:rsid w:val="00A34446"/>
    <w:rsid w:val="00A55B06"/>
    <w:rsid w:val="00A56C54"/>
    <w:rsid w:val="00A71B85"/>
    <w:rsid w:val="00A9638B"/>
    <w:rsid w:val="00AA139B"/>
    <w:rsid w:val="00AA3740"/>
    <w:rsid w:val="00AB73D6"/>
    <w:rsid w:val="00AC7AB1"/>
    <w:rsid w:val="00AE318A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6580B"/>
    <w:rsid w:val="00B71701"/>
    <w:rsid w:val="00B71D8B"/>
    <w:rsid w:val="00BA5285"/>
    <w:rsid w:val="00BB0BC1"/>
    <w:rsid w:val="00BB1E7F"/>
    <w:rsid w:val="00BB394F"/>
    <w:rsid w:val="00BC4A4F"/>
    <w:rsid w:val="00BE2E47"/>
    <w:rsid w:val="00BF0F1D"/>
    <w:rsid w:val="00BF130C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5A1F"/>
    <w:rsid w:val="00CD7FCA"/>
    <w:rsid w:val="00CF28A6"/>
    <w:rsid w:val="00D002D6"/>
    <w:rsid w:val="00D01082"/>
    <w:rsid w:val="00D108C7"/>
    <w:rsid w:val="00D17BC6"/>
    <w:rsid w:val="00D25919"/>
    <w:rsid w:val="00D52BC3"/>
    <w:rsid w:val="00D543EE"/>
    <w:rsid w:val="00D55581"/>
    <w:rsid w:val="00D57F40"/>
    <w:rsid w:val="00D620E5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86ECA"/>
    <w:rsid w:val="00E92A92"/>
    <w:rsid w:val="00EC0205"/>
    <w:rsid w:val="00EC5E94"/>
    <w:rsid w:val="00EE7AF4"/>
    <w:rsid w:val="00EF0983"/>
    <w:rsid w:val="00EF2477"/>
    <w:rsid w:val="00EF6C8D"/>
    <w:rsid w:val="00F105E2"/>
    <w:rsid w:val="00F12C5E"/>
    <w:rsid w:val="00F2086E"/>
    <w:rsid w:val="00F21693"/>
    <w:rsid w:val="00F25AAA"/>
    <w:rsid w:val="00F25FC5"/>
    <w:rsid w:val="00F32641"/>
    <w:rsid w:val="00F37942"/>
    <w:rsid w:val="00F529CF"/>
    <w:rsid w:val="00F53EDC"/>
    <w:rsid w:val="00F56364"/>
    <w:rsid w:val="00F83276"/>
    <w:rsid w:val="00F8391E"/>
    <w:rsid w:val="00F92279"/>
    <w:rsid w:val="00F934E3"/>
    <w:rsid w:val="00FB62AF"/>
    <w:rsid w:val="00FB6BE6"/>
    <w:rsid w:val="00FB7D60"/>
    <w:rsid w:val="00FC3241"/>
    <w:rsid w:val="00FC5006"/>
    <w:rsid w:val="00FC57D6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2023-12-20T17:21:00Z</dcterms:created>
  <dcterms:modified xsi:type="dcterms:W3CDTF">2023-12-20T17:22:00Z</dcterms:modified>
</cp:coreProperties>
</file>